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B7D5">
      <w:pPr>
        <w:tabs>
          <w:tab w:val="left" w:pos="5535"/>
        </w:tabs>
        <w:outlineLvl w:val="0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附件4</w:t>
      </w:r>
    </w:p>
    <w:p w14:paraId="77ED1270">
      <w:pPr>
        <w:tabs>
          <w:tab w:val="left" w:pos="5535"/>
        </w:tabs>
        <w:jc w:val="center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2024年南京中医药大学高校科技统计年报填报</w:t>
      </w:r>
    </w:p>
    <w:p w14:paraId="4AEE2337">
      <w:pPr>
        <w:tabs>
          <w:tab w:val="left" w:pos="5535"/>
        </w:tabs>
        <w:jc w:val="center"/>
        <w:outlineLvl w:val="0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数据采集统计人员信息表</w:t>
      </w:r>
    </w:p>
    <w:p w14:paraId="3251510F">
      <w:pPr>
        <w:tabs>
          <w:tab w:val="left" w:pos="5535"/>
        </w:tabs>
        <w:jc w:val="center"/>
        <w:outlineLvl w:val="0"/>
        <w:rPr>
          <w:rFonts w:hint="eastAsia"/>
          <w:b/>
          <w:sz w:val="32"/>
          <w:szCs w:val="32"/>
        </w:rPr>
      </w:pPr>
    </w:p>
    <w:p w14:paraId="7F78AF59">
      <w:pPr>
        <w:tabs>
          <w:tab w:val="left" w:pos="5535"/>
        </w:tabs>
        <w:jc w:val="center"/>
        <w:outlineLvl w:val="0"/>
        <w:rPr>
          <w:rFonts w:ascii="黑体" w:hAnsi="宋体" w:eastAsia="黑体"/>
          <w:b/>
          <w:sz w:val="28"/>
          <w:szCs w:val="28"/>
        </w:rPr>
      </w:pPr>
    </w:p>
    <w:tbl>
      <w:tblPr>
        <w:tblStyle w:val="4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38"/>
        <w:gridCol w:w="1984"/>
        <w:gridCol w:w="1701"/>
        <w:gridCol w:w="2117"/>
      </w:tblGrid>
      <w:tr w14:paraId="7DB5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5723869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kern w:val="0"/>
                <w:sz w:val="28"/>
                <w:szCs w:val="28"/>
              </w:rPr>
              <w:t>数据采集部门（盖章</w:t>
            </w: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）</w:t>
            </w:r>
          </w:p>
        </w:tc>
        <w:tc>
          <w:tcPr>
            <w:tcW w:w="5802" w:type="dxa"/>
            <w:gridSpan w:val="3"/>
            <w:shd w:val="clear" w:color="auto" w:fill="auto"/>
            <w:noWrap/>
            <w:vAlign w:val="center"/>
          </w:tcPr>
          <w:p w14:paraId="34D5E89A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</w:tr>
      <w:tr w14:paraId="650E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CCF984A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责任</w:t>
            </w:r>
          </w:p>
          <w:p w14:paraId="2C75F8AD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领导</w:t>
            </w:r>
          </w:p>
          <w:p w14:paraId="61703884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信息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279F4635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3B7AD5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0FC0A4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53CD3FFB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47FD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E3DC46">
            <w:pPr>
              <w:widowControl/>
              <w:jc w:val="left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103713B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34F91BB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8E1149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4E038F03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4E4B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D2EE14">
            <w:pPr>
              <w:widowControl/>
              <w:jc w:val="left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4C16B970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微    信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A9B076D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2D797D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QQ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07B20898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4777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FA30F36">
            <w:pPr>
              <w:widowControl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数据</w:t>
            </w:r>
          </w:p>
          <w:p w14:paraId="6BCCB5D4">
            <w:pPr>
              <w:widowControl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采集</w:t>
            </w:r>
          </w:p>
          <w:p w14:paraId="57B2C70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统计</w:t>
            </w:r>
          </w:p>
          <w:p w14:paraId="43123869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人员</w:t>
            </w:r>
          </w:p>
          <w:p w14:paraId="25B902AC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信息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3AC2C003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1E017F5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B381AB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5CA1A727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3D33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02E28B">
            <w:pPr>
              <w:widowControl/>
              <w:jc w:val="left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74D07A76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FF3386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46F256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1B15E671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5881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1E3A5D">
            <w:pPr>
              <w:widowControl/>
              <w:jc w:val="left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4F613508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微    信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E55C2CC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D0E675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Q</w:t>
            </w:r>
            <w:bookmarkStart w:id="0" w:name="_GoBack"/>
            <w:bookmarkEnd w:id="0"/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Q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2155A1C2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11E3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2C7D342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备 注</w:t>
            </w:r>
          </w:p>
        </w:tc>
        <w:tc>
          <w:tcPr>
            <w:tcW w:w="7640" w:type="dxa"/>
            <w:gridSpan w:val="4"/>
            <w:shd w:val="clear" w:color="auto" w:fill="auto"/>
            <w:noWrap/>
            <w:vAlign w:val="center"/>
          </w:tcPr>
          <w:p w14:paraId="1AC261FA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 xml:space="preserve">    </w:t>
            </w:r>
          </w:p>
        </w:tc>
      </w:tr>
    </w:tbl>
    <w:p w14:paraId="73AA88B2">
      <w:pPr>
        <w:tabs>
          <w:tab w:val="left" w:pos="5535"/>
        </w:tabs>
        <w:jc w:val="left"/>
        <w:outlineLvl w:val="0"/>
        <w:rPr>
          <w:rFonts w:ascii="黑体" w:hAnsi="宋体" w:eastAsia="黑体"/>
          <w:b/>
          <w:sz w:val="28"/>
          <w:szCs w:val="28"/>
        </w:rPr>
      </w:pPr>
    </w:p>
    <w:p w14:paraId="37D5FE30">
      <w:pPr>
        <w:tabs>
          <w:tab w:val="left" w:pos="5535"/>
        </w:tabs>
        <w:jc w:val="center"/>
        <w:outlineLvl w:val="0"/>
        <w:rPr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 xml:space="preserve">           </w:t>
      </w:r>
    </w:p>
    <w:p w14:paraId="5AD15250">
      <w:r>
        <w:rPr>
          <w:rFonts w:hint="eastAsia"/>
          <w:sz w:val="28"/>
          <w:szCs w:val="28"/>
        </w:rPr>
        <w:t xml:space="preserve"> 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mOWEzNWRkN2E4YzE3MmI3ZTcyNjJmM2RiYWQ3NDAifQ=="/>
  </w:docVars>
  <w:rsids>
    <w:rsidRoot w:val="00023E79"/>
    <w:rsid w:val="00023E79"/>
    <w:rsid w:val="00213E5B"/>
    <w:rsid w:val="00277CA0"/>
    <w:rsid w:val="0034021C"/>
    <w:rsid w:val="00511DB1"/>
    <w:rsid w:val="00520BA9"/>
    <w:rsid w:val="005E3FF1"/>
    <w:rsid w:val="006052B6"/>
    <w:rsid w:val="008D79BD"/>
    <w:rsid w:val="00932AF2"/>
    <w:rsid w:val="00A240D0"/>
    <w:rsid w:val="00A96DD4"/>
    <w:rsid w:val="00C17228"/>
    <w:rsid w:val="0AB1241A"/>
    <w:rsid w:val="20E41863"/>
    <w:rsid w:val="213A24F1"/>
    <w:rsid w:val="3637109E"/>
    <w:rsid w:val="592A2293"/>
    <w:rsid w:val="63C356F3"/>
    <w:rsid w:val="646421DF"/>
    <w:rsid w:val="648B30C1"/>
    <w:rsid w:val="6ED0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97</Characters>
  <Lines>1</Lines>
  <Paragraphs>1</Paragraphs>
  <TotalTime>0</TotalTime>
  <ScaleCrop>false</ScaleCrop>
  <LinksUpToDate>false</LinksUpToDate>
  <CharactersWithSpaces>197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2017-10-25T06:20:00Z</dcterms:created>
  <dc:creator>王毛妮</dc:creator>
  <cp:lastModifiedBy>WPS_1477474760</cp:lastModifiedBy>
  <dcterms:modified xsi:type="dcterms:W3CDTF">2024-12-02T02:53:15Z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E66C803B297C4BE5ACB732C52F613D5D</vt:lpwstr>
  </property>
</Properties>
</file>